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4848" w14:textId="77777777" w:rsidR="00343794" w:rsidRPr="00D92961" w:rsidRDefault="00343794" w:rsidP="00343794">
      <w:pPr>
        <w:pStyle w:val="Ttulo1"/>
      </w:pPr>
      <w:bookmarkStart w:id="0" w:name="_Toc65672281"/>
      <w:bookmarkStart w:id="1" w:name="_Toc67401010"/>
      <w:bookmarkStart w:id="2" w:name="_Toc67649284"/>
      <w:bookmarkStart w:id="3" w:name="_Toc67650043"/>
      <w:bookmarkStart w:id="4" w:name="_Toc121817242"/>
      <w:bookmarkStart w:id="5" w:name="_Hlk67649100"/>
      <w:r w:rsidRPr="00D92961">
        <w:t>Anexo V - Modelo - Notificação Extrajudicial</w:t>
      </w:r>
      <w:bookmarkEnd w:id="0"/>
      <w:bookmarkEnd w:id="1"/>
      <w:bookmarkEnd w:id="2"/>
      <w:bookmarkEnd w:id="3"/>
      <w:bookmarkEnd w:id="4"/>
    </w:p>
    <w:p w14:paraId="3BCCD164" w14:textId="77777777" w:rsidR="00343794" w:rsidRPr="00D92961" w:rsidRDefault="00343794" w:rsidP="00343794">
      <w:pPr>
        <w:pStyle w:val="Ttulo1"/>
      </w:pPr>
    </w:p>
    <w:tbl>
      <w:tblPr>
        <w:tblW w:w="5000" w:type="pct"/>
        <w:shd w:val="clear" w:color="auto" w:fill="2F5496" w:themeFill="accent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43794" w:rsidRPr="00D92961" w14:paraId="2E4AC338" w14:textId="77777777" w:rsidTr="00071E5D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B89BDFF" w14:textId="77777777" w:rsidR="00343794" w:rsidRPr="00D92961" w:rsidRDefault="00343794" w:rsidP="00071E5D">
            <w:pPr>
              <w:spacing w:line="276" w:lineRule="auto"/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bookmarkStart w:id="6" w:name="_Hlk65239743"/>
            <w:bookmarkStart w:id="7" w:name="_Hlk58139413"/>
            <w:bookmarkEnd w:id="5"/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NOTIFICAÇÃO EXTRAJUDICIAL</w:t>
            </w:r>
            <w:bookmarkEnd w:id="6"/>
          </w:p>
        </w:tc>
      </w:tr>
      <w:tr w:rsidR="00343794" w:rsidRPr="00D92961" w14:paraId="1D370574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052FFE2F" w14:textId="77777777" w:rsidR="00343794" w:rsidRPr="00D92961" w:rsidRDefault="00343794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bookmarkStart w:id="8" w:name="_Toc65226867"/>
            <w:bookmarkStart w:id="9" w:name="_Toc65226884"/>
            <w:bookmarkStart w:id="10" w:name="_Toc65226962"/>
            <w:bookmarkStart w:id="11" w:name="_Toc65226995"/>
            <w:bookmarkEnd w:id="7"/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1 - NOTIFICANTE</w:t>
            </w:r>
            <w:bookmarkEnd w:id="8"/>
            <w:bookmarkEnd w:id="9"/>
            <w:bookmarkEnd w:id="10"/>
            <w:bookmarkEnd w:id="11"/>
          </w:p>
        </w:tc>
      </w:tr>
      <w:tr w:rsidR="00343794" w:rsidRPr="00D92961" w14:paraId="35E32F45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62D8E557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_Toc65226868"/>
            <w:bookmarkStart w:id="13" w:name="_Toc65226885"/>
            <w:bookmarkStart w:id="14" w:name="_Toc65226963"/>
            <w:bookmarkStart w:id="15" w:name="_Toc65226996"/>
            <w:bookmarkStart w:id="16" w:name="_Toc65238988"/>
            <w:bookmarkStart w:id="17" w:name="_Toc65239820"/>
            <w:bookmarkStart w:id="18" w:name="_Toc65239927"/>
            <w:bookmarkStart w:id="19" w:name="_Toc65240047"/>
            <w:bookmarkStart w:id="20" w:name="_Toc65488171"/>
            <w:bookmarkStart w:id="21" w:name="_Toc65488249"/>
            <w:bookmarkStart w:id="22" w:name="_Toc65672282"/>
            <w:bookmarkStart w:id="23" w:name="_Toc67401011"/>
            <w:bookmarkStart w:id="24" w:name="_Toc67649055"/>
            <w:bookmarkStart w:id="25" w:name="_Toc67649285"/>
            <w:bookmarkStart w:id="26" w:name="_Toc67649418"/>
            <w:bookmarkStart w:id="27" w:name="_Toc67649523"/>
            <w:bookmarkStart w:id="28" w:name="_Toc67650044"/>
            <w:bookmarkStart w:id="29" w:name="_Toc121334279"/>
            <w:bookmarkStart w:id="30" w:name="_Toc121379790"/>
            <w:bookmarkStart w:id="31" w:name="_Toc121407141"/>
            <w:bookmarkStart w:id="32" w:name="_Toc121736435"/>
            <w:bookmarkStart w:id="33" w:name="_Toc121738969"/>
            <w:bookmarkStart w:id="34" w:name="_Toc121817243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Razão Social: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 w:rsidR="00343794" w:rsidRPr="00D92961" w14:paraId="7CBDD93C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67993CC9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_Toc65226869"/>
            <w:bookmarkStart w:id="36" w:name="_Toc65226886"/>
            <w:bookmarkStart w:id="37" w:name="_Toc65226964"/>
            <w:bookmarkStart w:id="38" w:name="_Toc65226997"/>
            <w:bookmarkStart w:id="39" w:name="_Toc65238989"/>
            <w:bookmarkStart w:id="40" w:name="_Toc65239821"/>
            <w:bookmarkStart w:id="41" w:name="_Toc65239928"/>
            <w:bookmarkStart w:id="42" w:name="_Toc65240048"/>
            <w:bookmarkStart w:id="43" w:name="_Toc65488172"/>
            <w:bookmarkStart w:id="44" w:name="_Toc65488250"/>
            <w:bookmarkStart w:id="45" w:name="_Toc65672283"/>
            <w:bookmarkStart w:id="46" w:name="_Toc67401012"/>
            <w:bookmarkStart w:id="47" w:name="_Toc67649056"/>
            <w:bookmarkStart w:id="48" w:name="_Toc67649286"/>
            <w:bookmarkStart w:id="49" w:name="_Toc67649419"/>
            <w:bookmarkStart w:id="50" w:name="_Toc67649524"/>
            <w:bookmarkStart w:id="51" w:name="_Toc67650045"/>
            <w:bookmarkStart w:id="52" w:name="_Toc121334280"/>
            <w:bookmarkStart w:id="53" w:name="_Toc121379791"/>
            <w:bookmarkStart w:id="54" w:name="_Toc121407142"/>
            <w:bookmarkStart w:id="55" w:name="_Toc121736436"/>
            <w:bookmarkStart w:id="56" w:name="_Toc121738970"/>
            <w:bookmarkStart w:id="57" w:name="_Toc121817244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CNPJ: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343794" w:rsidRPr="00D92961" w14:paraId="381F0C05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1A43DA6B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_Toc65226870"/>
            <w:bookmarkStart w:id="59" w:name="_Toc65226887"/>
            <w:bookmarkStart w:id="60" w:name="_Toc65226965"/>
            <w:bookmarkStart w:id="61" w:name="_Toc65226998"/>
            <w:bookmarkStart w:id="62" w:name="_Toc65238990"/>
            <w:bookmarkStart w:id="63" w:name="_Toc65239822"/>
            <w:bookmarkStart w:id="64" w:name="_Toc65239929"/>
            <w:bookmarkStart w:id="65" w:name="_Toc65240049"/>
            <w:bookmarkStart w:id="66" w:name="_Toc65488173"/>
            <w:bookmarkStart w:id="67" w:name="_Toc65488251"/>
            <w:bookmarkStart w:id="68" w:name="_Toc65672284"/>
            <w:bookmarkStart w:id="69" w:name="_Toc67401013"/>
            <w:bookmarkStart w:id="70" w:name="_Toc67649057"/>
            <w:bookmarkStart w:id="71" w:name="_Toc67649287"/>
            <w:bookmarkStart w:id="72" w:name="_Toc67649420"/>
            <w:bookmarkStart w:id="73" w:name="_Toc67649525"/>
            <w:bookmarkStart w:id="74" w:name="_Toc67650046"/>
            <w:bookmarkStart w:id="75" w:name="_Toc121334281"/>
            <w:bookmarkStart w:id="76" w:name="_Toc121379792"/>
            <w:bookmarkStart w:id="77" w:name="_Toc121407143"/>
            <w:bookmarkStart w:id="78" w:name="_Toc121736437"/>
            <w:bookmarkStart w:id="79" w:name="_Toc121738971"/>
            <w:bookmarkStart w:id="80" w:name="_Toc121817245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Endereço: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</w:tr>
      <w:tr w:rsidR="00343794" w:rsidRPr="00D92961" w14:paraId="62683274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1A1CEACB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Toc65226871"/>
            <w:bookmarkStart w:id="82" w:name="_Toc65226888"/>
            <w:bookmarkStart w:id="83" w:name="_Toc65226966"/>
            <w:bookmarkStart w:id="84" w:name="_Toc65226999"/>
            <w:bookmarkStart w:id="85" w:name="_Toc65238991"/>
            <w:bookmarkStart w:id="86" w:name="_Toc65239823"/>
            <w:bookmarkStart w:id="87" w:name="_Toc65239930"/>
            <w:bookmarkStart w:id="88" w:name="_Toc65240050"/>
            <w:bookmarkStart w:id="89" w:name="_Toc65488174"/>
            <w:bookmarkStart w:id="90" w:name="_Toc65488252"/>
            <w:bookmarkStart w:id="91" w:name="_Toc65672285"/>
            <w:bookmarkStart w:id="92" w:name="_Toc67401014"/>
            <w:bookmarkStart w:id="93" w:name="_Toc67649058"/>
            <w:bookmarkStart w:id="94" w:name="_Toc67649288"/>
            <w:bookmarkStart w:id="95" w:name="_Toc67649421"/>
            <w:bookmarkStart w:id="96" w:name="_Toc67649526"/>
            <w:bookmarkStart w:id="97" w:name="_Toc67650047"/>
            <w:bookmarkStart w:id="98" w:name="_Toc121334282"/>
            <w:bookmarkStart w:id="99" w:name="_Toc121379793"/>
            <w:bookmarkStart w:id="100" w:name="_Toc121407144"/>
            <w:bookmarkStart w:id="101" w:name="_Toc121736438"/>
            <w:bookmarkStart w:id="102" w:name="_Toc121738972"/>
            <w:bookmarkStart w:id="103" w:name="_Toc121817246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Representante legal: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</w:tr>
      <w:tr w:rsidR="00343794" w:rsidRPr="00D92961" w14:paraId="73E7DA7A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52647BA2" w14:textId="77777777" w:rsidR="00343794" w:rsidRPr="00D92961" w:rsidRDefault="00343794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bookmarkStart w:id="104" w:name="_Toc65226872"/>
            <w:bookmarkStart w:id="105" w:name="_Toc65226889"/>
            <w:bookmarkStart w:id="106" w:name="_Toc65226967"/>
            <w:bookmarkStart w:id="107" w:name="_Toc65227000"/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2 - NOTIFICADO</w:t>
            </w:r>
            <w:bookmarkEnd w:id="104"/>
            <w:bookmarkEnd w:id="105"/>
            <w:bookmarkEnd w:id="106"/>
            <w:bookmarkEnd w:id="107"/>
          </w:p>
        </w:tc>
      </w:tr>
      <w:tr w:rsidR="00343794" w:rsidRPr="00D92961" w14:paraId="6CD6DC40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20B5785A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_Toc65226873"/>
            <w:bookmarkStart w:id="109" w:name="_Toc65226890"/>
            <w:bookmarkStart w:id="110" w:name="_Toc65226968"/>
            <w:bookmarkStart w:id="111" w:name="_Toc65227001"/>
            <w:bookmarkStart w:id="112" w:name="_Toc65238992"/>
            <w:bookmarkStart w:id="113" w:name="_Toc65239824"/>
            <w:bookmarkStart w:id="114" w:name="_Toc65239931"/>
            <w:bookmarkStart w:id="115" w:name="_Toc65240051"/>
            <w:bookmarkStart w:id="116" w:name="_Toc65488175"/>
            <w:bookmarkStart w:id="117" w:name="_Toc65488253"/>
            <w:bookmarkStart w:id="118" w:name="_Toc65672286"/>
            <w:bookmarkStart w:id="119" w:name="_Toc67401015"/>
            <w:bookmarkStart w:id="120" w:name="_Toc67649059"/>
            <w:bookmarkStart w:id="121" w:name="_Toc67649289"/>
            <w:bookmarkStart w:id="122" w:name="_Toc67649422"/>
            <w:bookmarkStart w:id="123" w:name="_Toc67649527"/>
            <w:bookmarkStart w:id="124" w:name="_Toc67650048"/>
            <w:bookmarkStart w:id="125" w:name="_Toc121334283"/>
            <w:bookmarkStart w:id="126" w:name="_Toc121379794"/>
            <w:bookmarkStart w:id="127" w:name="_Toc121407145"/>
            <w:bookmarkStart w:id="128" w:name="_Toc121736439"/>
            <w:bookmarkStart w:id="129" w:name="_Toc121738973"/>
            <w:bookmarkStart w:id="130" w:name="_Toc121817247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Razão Social: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</w:tr>
      <w:tr w:rsidR="00343794" w:rsidRPr="00D92961" w14:paraId="02CB0E46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9CC6F00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" w:name="_Toc65226874"/>
            <w:bookmarkStart w:id="132" w:name="_Toc65226891"/>
            <w:bookmarkStart w:id="133" w:name="_Toc65226969"/>
            <w:bookmarkStart w:id="134" w:name="_Toc65227002"/>
            <w:bookmarkStart w:id="135" w:name="_Toc65238993"/>
            <w:bookmarkStart w:id="136" w:name="_Toc65239825"/>
            <w:bookmarkStart w:id="137" w:name="_Toc65239932"/>
            <w:bookmarkStart w:id="138" w:name="_Toc65240052"/>
            <w:bookmarkStart w:id="139" w:name="_Toc65488176"/>
            <w:bookmarkStart w:id="140" w:name="_Toc65488254"/>
            <w:bookmarkStart w:id="141" w:name="_Toc65672287"/>
            <w:bookmarkStart w:id="142" w:name="_Toc67401016"/>
            <w:bookmarkStart w:id="143" w:name="_Toc67649060"/>
            <w:bookmarkStart w:id="144" w:name="_Toc67649290"/>
            <w:bookmarkStart w:id="145" w:name="_Toc67649423"/>
            <w:bookmarkStart w:id="146" w:name="_Toc67649528"/>
            <w:bookmarkStart w:id="147" w:name="_Toc67650049"/>
            <w:bookmarkStart w:id="148" w:name="_Toc121334284"/>
            <w:bookmarkStart w:id="149" w:name="_Toc121379795"/>
            <w:bookmarkStart w:id="150" w:name="_Toc121407146"/>
            <w:bookmarkStart w:id="151" w:name="_Toc121736440"/>
            <w:bookmarkStart w:id="152" w:name="_Toc121738974"/>
            <w:bookmarkStart w:id="153" w:name="_Toc121817248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CNPJ: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</w:p>
        </w:tc>
      </w:tr>
      <w:tr w:rsidR="00343794" w:rsidRPr="00D92961" w14:paraId="6EA5B94B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42EF3A8B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4" w:name="_Toc65226875"/>
            <w:bookmarkStart w:id="155" w:name="_Toc65226892"/>
            <w:bookmarkStart w:id="156" w:name="_Toc65226970"/>
            <w:bookmarkStart w:id="157" w:name="_Toc65227003"/>
            <w:bookmarkStart w:id="158" w:name="_Toc65238994"/>
            <w:bookmarkStart w:id="159" w:name="_Toc65239826"/>
            <w:bookmarkStart w:id="160" w:name="_Toc65239933"/>
            <w:bookmarkStart w:id="161" w:name="_Toc65240053"/>
            <w:bookmarkStart w:id="162" w:name="_Toc65488177"/>
            <w:bookmarkStart w:id="163" w:name="_Toc65488255"/>
            <w:bookmarkStart w:id="164" w:name="_Toc65672288"/>
            <w:bookmarkStart w:id="165" w:name="_Toc67401017"/>
            <w:bookmarkStart w:id="166" w:name="_Toc67649061"/>
            <w:bookmarkStart w:id="167" w:name="_Toc67649291"/>
            <w:bookmarkStart w:id="168" w:name="_Toc67649424"/>
            <w:bookmarkStart w:id="169" w:name="_Toc67649529"/>
            <w:bookmarkStart w:id="170" w:name="_Toc67650050"/>
            <w:bookmarkStart w:id="171" w:name="_Toc121334285"/>
            <w:bookmarkStart w:id="172" w:name="_Toc121379796"/>
            <w:bookmarkStart w:id="173" w:name="_Toc121407147"/>
            <w:bookmarkStart w:id="174" w:name="_Toc121736441"/>
            <w:bookmarkStart w:id="175" w:name="_Toc121738975"/>
            <w:bookmarkStart w:id="176" w:name="_Toc121817249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Endereço:</w:t>
            </w:r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</w:tr>
      <w:tr w:rsidR="00343794" w:rsidRPr="00D92961" w14:paraId="48B9A50C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66C25812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7" w:name="_Toc65226876"/>
            <w:bookmarkStart w:id="178" w:name="_Toc65226893"/>
            <w:bookmarkStart w:id="179" w:name="_Toc65226971"/>
            <w:bookmarkStart w:id="180" w:name="_Toc65227004"/>
            <w:bookmarkStart w:id="181" w:name="_Toc65238995"/>
            <w:bookmarkStart w:id="182" w:name="_Toc65239827"/>
            <w:bookmarkStart w:id="183" w:name="_Toc65239934"/>
            <w:bookmarkStart w:id="184" w:name="_Toc65240054"/>
            <w:bookmarkStart w:id="185" w:name="_Toc65488178"/>
            <w:bookmarkStart w:id="186" w:name="_Toc65488256"/>
            <w:bookmarkStart w:id="187" w:name="_Toc65672289"/>
            <w:bookmarkStart w:id="188" w:name="_Toc67401018"/>
            <w:bookmarkStart w:id="189" w:name="_Toc67649062"/>
            <w:bookmarkStart w:id="190" w:name="_Toc67649292"/>
            <w:bookmarkStart w:id="191" w:name="_Toc67649425"/>
            <w:bookmarkStart w:id="192" w:name="_Toc67649530"/>
            <w:bookmarkStart w:id="193" w:name="_Toc67650051"/>
            <w:bookmarkStart w:id="194" w:name="_Toc121334286"/>
            <w:bookmarkStart w:id="195" w:name="_Toc121379797"/>
            <w:bookmarkStart w:id="196" w:name="_Toc121407148"/>
            <w:bookmarkStart w:id="197" w:name="_Toc121736442"/>
            <w:bookmarkStart w:id="198" w:name="_Toc121738976"/>
            <w:bookmarkStart w:id="199" w:name="_Toc121817250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Representante legal: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</w:p>
        </w:tc>
      </w:tr>
      <w:tr w:rsidR="00343794" w:rsidRPr="00D92961" w14:paraId="5F84725D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14FD9687" w14:textId="77777777" w:rsidR="00343794" w:rsidRPr="00D92961" w:rsidRDefault="00343794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bookmarkStart w:id="200" w:name="_Toc65226877"/>
            <w:bookmarkStart w:id="201" w:name="_Toc65226894"/>
            <w:bookmarkStart w:id="202" w:name="_Toc65226972"/>
            <w:bookmarkStart w:id="203" w:name="_Toc65227005"/>
            <w:r w:rsidRPr="00D92961">
              <w:rPr>
                <w:rFonts w:cs="Times New Roman"/>
                <w:sz w:val="18"/>
                <w:szCs w:val="18"/>
              </w:rPr>
              <w:t>Contrato nº:                                           Início: ___/___/___                        Término: ___/___/___</w:t>
            </w:r>
            <w:bookmarkEnd w:id="200"/>
            <w:bookmarkEnd w:id="201"/>
            <w:bookmarkEnd w:id="202"/>
            <w:bookmarkEnd w:id="203"/>
          </w:p>
        </w:tc>
      </w:tr>
      <w:tr w:rsidR="00343794" w:rsidRPr="00D92961" w14:paraId="429B35C6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772431E6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4" w:name="_Toc65226878"/>
            <w:bookmarkStart w:id="205" w:name="_Toc65226895"/>
            <w:bookmarkStart w:id="206" w:name="_Toc65226973"/>
            <w:bookmarkStart w:id="207" w:name="_Toc65227006"/>
            <w:bookmarkStart w:id="208" w:name="_Toc65238996"/>
            <w:bookmarkStart w:id="209" w:name="_Toc65239828"/>
            <w:bookmarkStart w:id="210" w:name="_Toc65239935"/>
            <w:bookmarkStart w:id="211" w:name="_Toc65240055"/>
            <w:bookmarkStart w:id="212" w:name="_Toc65488179"/>
            <w:bookmarkStart w:id="213" w:name="_Toc65488257"/>
            <w:bookmarkStart w:id="214" w:name="_Toc65672290"/>
            <w:bookmarkStart w:id="215" w:name="_Toc67401019"/>
            <w:bookmarkStart w:id="216" w:name="_Toc67649063"/>
            <w:bookmarkStart w:id="217" w:name="_Toc67649293"/>
            <w:bookmarkStart w:id="218" w:name="_Toc67649426"/>
            <w:bookmarkStart w:id="219" w:name="_Toc67649531"/>
            <w:bookmarkStart w:id="220" w:name="_Toc67650052"/>
            <w:bookmarkStart w:id="221" w:name="_Toc121334287"/>
            <w:bookmarkStart w:id="222" w:name="_Toc121379798"/>
            <w:bookmarkStart w:id="223" w:name="_Toc121407149"/>
            <w:bookmarkStart w:id="224" w:name="_Toc121736443"/>
            <w:bookmarkStart w:id="225" w:name="_Toc121738977"/>
            <w:bookmarkStart w:id="226" w:name="_Toc121817251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Objeto do Contrato:</w:t>
            </w:r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</w:p>
        </w:tc>
      </w:tr>
      <w:tr w:rsidR="00343794" w:rsidRPr="00D92961" w14:paraId="333EE8EF" w14:textId="77777777" w:rsidTr="00071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576AB216" w14:textId="77777777" w:rsidR="00343794" w:rsidRPr="00D92961" w:rsidRDefault="00343794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7" w:name="_Toc65226879"/>
            <w:bookmarkStart w:id="228" w:name="_Toc65226896"/>
            <w:bookmarkStart w:id="229" w:name="_Toc65226974"/>
            <w:bookmarkStart w:id="230" w:name="_Toc65227007"/>
            <w:bookmarkStart w:id="231" w:name="_Toc65238997"/>
            <w:bookmarkStart w:id="232" w:name="_Toc65239829"/>
            <w:bookmarkStart w:id="233" w:name="_Toc65239936"/>
            <w:bookmarkStart w:id="234" w:name="_Toc65240056"/>
            <w:bookmarkStart w:id="235" w:name="_Toc65488180"/>
            <w:bookmarkStart w:id="236" w:name="_Toc65488258"/>
            <w:bookmarkStart w:id="237" w:name="_Toc65672291"/>
            <w:bookmarkStart w:id="238" w:name="_Toc67401020"/>
            <w:bookmarkStart w:id="239" w:name="_Toc67649064"/>
            <w:bookmarkStart w:id="240" w:name="_Toc67649294"/>
            <w:bookmarkStart w:id="241" w:name="_Toc67649427"/>
            <w:bookmarkStart w:id="242" w:name="_Toc67649532"/>
            <w:bookmarkStart w:id="243" w:name="_Toc67650053"/>
            <w:bookmarkStart w:id="244" w:name="_Toc121334288"/>
            <w:bookmarkStart w:id="245" w:name="_Toc121379799"/>
            <w:bookmarkStart w:id="246" w:name="_Toc121407150"/>
            <w:bookmarkStart w:id="247" w:name="_Toc121736444"/>
            <w:bookmarkStart w:id="248" w:name="_Toc121738978"/>
            <w:bookmarkStart w:id="249" w:name="_Toc121817252"/>
            <w:r w:rsidRPr="00D92961">
              <w:rPr>
                <w:rFonts w:ascii="Times New Roman" w:hAnsi="Times New Roman" w:cs="Times New Roman"/>
                <w:sz w:val="18"/>
                <w:szCs w:val="18"/>
              </w:rPr>
              <w:t>Processo Administrativo:</w:t>
            </w:r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</w:p>
        </w:tc>
      </w:tr>
    </w:tbl>
    <w:p w14:paraId="0F7AE4BB" w14:textId="77777777" w:rsidR="00343794" w:rsidRPr="00D92961" w:rsidRDefault="00343794" w:rsidP="00343794">
      <w:pPr>
        <w:spacing w:line="276" w:lineRule="auto"/>
        <w:rPr>
          <w:rFonts w:cs="Times New Roman"/>
          <w:sz w:val="18"/>
          <w:szCs w:val="18"/>
        </w:rPr>
      </w:pPr>
    </w:p>
    <w:tbl>
      <w:tblPr>
        <w:tblW w:w="5000" w:type="pct"/>
        <w:shd w:val="clear" w:color="auto" w:fill="2F5496" w:themeFill="accent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43794" w:rsidRPr="00D92961" w14:paraId="0231A6B1" w14:textId="77777777" w:rsidTr="00071E5D">
        <w:trPr>
          <w:trHeight w:val="269"/>
        </w:trPr>
        <w:tc>
          <w:tcPr>
            <w:tcW w:w="4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8A58D7B" w14:textId="77777777" w:rsidR="00343794" w:rsidRPr="00D92961" w:rsidRDefault="00343794" w:rsidP="00071E5D">
            <w:pPr>
              <w:spacing w:line="276" w:lineRule="auto"/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RELATO DOS FATOS E PROVIDÊNCIAS REQUERIDAS:</w:t>
            </w:r>
          </w:p>
        </w:tc>
      </w:tr>
    </w:tbl>
    <w:p w14:paraId="45D48348" w14:textId="77777777" w:rsidR="00343794" w:rsidRPr="00D92961" w:rsidRDefault="00343794" w:rsidP="00343794">
      <w:pPr>
        <w:spacing w:line="276" w:lineRule="auto"/>
        <w:rPr>
          <w:rFonts w:cs="Times New Roman"/>
          <w:sz w:val="18"/>
          <w:szCs w:val="18"/>
        </w:rPr>
      </w:pPr>
    </w:p>
    <w:p w14:paraId="04BD36BB" w14:textId="77777777" w:rsidR="00343794" w:rsidRPr="00D92961" w:rsidRDefault="00343794" w:rsidP="0034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rPr>
          <w:rFonts w:cs="Times New Roman"/>
          <w:sz w:val="18"/>
          <w:szCs w:val="18"/>
        </w:rPr>
      </w:pPr>
      <w:r w:rsidRPr="00D92961">
        <w:rPr>
          <w:rFonts w:cs="Times New Roman"/>
          <w:sz w:val="18"/>
          <w:szCs w:val="18"/>
        </w:rPr>
        <w:t>Com fulcro na Lei Estadual nº 15.608/07 e Lei Federal nº 8.666/93, que estabelecem normas regulamentares sobre o procedimento administrativo de apuração de infrações administrativas cometidas por contratados da Administração Pública, no âmbito do Poder Executivo Estadual, Administração Direta e Indireta, sobre a aplicação de penalidades e o cadastro de fornecedores impedidos de licitar e contratar com a administração pública do Estado do Paraná, no âmbito do Poder Executivo Estadual – Administração Indireta, e demais legislação em vigor, descreve-se a seguir os fatos e providências exigidas pela FUNEAS à contratada XXXXXX.:</w:t>
      </w:r>
    </w:p>
    <w:p w14:paraId="69E958AE" w14:textId="77777777" w:rsidR="00343794" w:rsidRPr="00D92961" w:rsidRDefault="00343794" w:rsidP="0034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rPr>
          <w:rFonts w:cs="Times New Roman"/>
          <w:sz w:val="18"/>
          <w:szCs w:val="18"/>
        </w:rPr>
      </w:pPr>
    </w:p>
    <w:p w14:paraId="37FC069E" w14:textId="77777777" w:rsidR="00343794" w:rsidRPr="00D92961" w:rsidRDefault="00343794" w:rsidP="0034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rPr>
          <w:rFonts w:cs="Times New Roman"/>
          <w:sz w:val="18"/>
          <w:szCs w:val="18"/>
        </w:rPr>
      </w:pPr>
      <w:r w:rsidRPr="00D92961">
        <w:rPr>
          <w:rFonts w:cs="Times New Roman"/>
          <w:sz w:val="18"/>
          <w:szCs w:val="18"/>
        </w:rPr>
        <w:t xml:space="preserve">Considerando a </w:t>
      </w:r>
      <w:proofErr w:type="gramStart"/>
      <w:r w:rsidRPr="00D92961">
        <w:rPr>
          <w:rFonts w:cs="Times New Roman"/>
          <w:sz w:val="18"/>
          <w:szCs w:val="18"/>
        </w:rPr>
        <w:t>XXXXXXXXXXXXXXXXXXXXX(</w:t>
      </w:r>
      <w:proofErr w:type="gramEnd"/>
      <w:r w:rsidRPr="00D92961">
        <w:rPr>
          <w:rFonts w:cs="Times New Roman"/>
          <w:sz w:val="18"/>
          <w:szCs w:val="18"/>
        </w:rPr>
        <w:t>descrever todas as ocorrências que ferem as cláusulas contratuais).</w:t>
      </w:r>
    </w:p>
    <w:p w14:paraId="5A96BB75" w14:textId="77777777" w:rsidR="00343794" w:rsidRPr="00D92961" w:rsidRDefault="00343794" w:rsidP="0034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rPr>
          <w:rFonts w:cs="Times New Roman"/>
          <w:sz w:val="18"/>
          <w:szCs w:val="18"/>
        </w:rPr>
      </w:pPr>
    </w:p>
    <w:p w14:paraId="63A24C19" w14:textId="77777777" w:rsidR="00343794" w:rsidRPr="00D92961" w:rsidRDefault="00343794" w:rsidP="0034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rPr>
          <w:rFonts w:cs="Times New Roman"/>
          <w:sz w:val="18"/>
          <w:szCs w:val="18"/>
        </w:rPr>
      </w:pPr>
      <w:r w:rsidRPr="00D92961">
        <w:rPr>
          <w:rFonts w:cs="Times New Roman"/>
          <w:sz w:val="18"/>
          <w:szCs w:val="18"/>
        </w:rPr>
        <w:t>Assim, solicita-se XXXXXXXXXXXXXXXXXXXXX (descrever as providências exigidas pela notificante)</w:t>
      </w:r>
    </w:p>
    <w:p w14:paraId="644E37B1" w14:textId="77777777" w:rsidR="00343794" w:rsidRPr="00D92961" w:rsidRDefault="00343794" w:rsidP="0034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rPr>
          <w:rFonts w:cs="Times New Roman"/>
          <w:sz w:val="18"/>
          <w:szCs w:val="18"/>
        </w:rPr>
      </w:pPr>
      <w:proofErr w:type="gramStart"/>
      <w:r w:rsidRPr="00D92961">
        <w:rPr>
          <w:rFonts w:cs="Times New Roman"/>
          <w:sz w:val="18"/>
          <w:szCs w:val="18"/>
        </w:rPr>
        <w:t>Os fatos descritos nesta notificação extrajudicial, bem como as providências exigidas, tem</w:t>
      </w:r>
      <w:proofErr w:type="gramEnd"/>
      <w:r w:rsidRPr="00D92961">
        <w:rPr>
          <w:rFonts w:cs="Times New Roman"/>
          <w:sz w:val="18"/>
          <w:szCs w:val="18"/>
        </w:rPr>
        <w:t xml:space="preserve"> o objetivo de garantir a execução do objeto de forma legal, legítima e eficiente, para não causar dano a Administração Pública.</w:t>
      </w:r>
    </w:p>
    <w:p w14:paraId="27BB6E9F" w14:textId="77777777" w:rsidR="00343794" w:rsidRPr="00D92961" w:rsidRDefault="00343794" w:rsidP="0034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rPr>
          <w:rFonts w:cs="Times New Roman"/>
          <w:sz w:val="18"/>
          <w:szCs w:val="18"/>
        </w:rPr>
      </w:pPr>
    </w:p>
    <w:p w14:paraId="5C8FA420" w14:textId="77777777" w:rsidR="00343794" w:rsidRPr="00D92961" w:rsidRDefault="00343794" w:rsidP="0034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42"/>
        <w:rPr>
          <w:rFonts w:cs="Times New Roman"/>
          <w:sz w:val="18"/>
          <w:szCs w:val="18"/>
        </w:rPr>
      </w:pPr>
      <w:r w:rsidRPr="00D92961">
        <w:rPr>
          <w:rFonts w:cs="Times New Roman"/>
          <w:sz w:val="18"/>
          <w:szCs w:val="18"/>
        </w:rPr>
        <w:t>Diante das ocorrências relatadas, pede-se pela manifestação da empresa contratada em até XX dias.</w:t>
      </w:r>
    </w:p>
    <w:p w14:paraId="0D983BB7" w14:textId="77777777" w:rsidR="00343794" w:rsidRPr="00D92961" w:rsidRDefault="00343794" w:rsidP="00343794">
      <w:pPr>
        <w:spacing w:line="276" w:lineRule="auto"/>
        <w:ind w:firstLine="567"/>
        <w:rPr>
          <w:rFonts w:cs="Times New Roman"/>
          <w:sz w:val="18"/>
          <w:szCs w:val="18"/>
        </w:rPr>
      </w:pPr>
    </w:p>
    <w:p w14:paraId="24379806" w14:textId="77777777" w:rsidR="00343794" w:rsidRPr="00D92961" w:rsidRDefault="00343794" w:rsidP="00343794">
      <w:pPr>
        <w:spacing w:line="276" w:lineRule="auto"/>
        <w:ind w:firstLine="567"/>
        <w:rPr>
          <w:rFonts w:cs="Times New Roman"/>
          <w:sz w:val="18"/>
          <w:szCs w:val="18"/>
        </w:rPr>
      </w:pPr>
      <w:r w:rsidRPr="00D92961">
        <w:rPr>
          <w:rFonts w:cs="Times New Roman"/>
          <w:sz w:val="18"/>
          <w:szCs w:val="18"/>
        </w:rPr>
        <w:t>Esta notificação não suprime o direito da FUNEAS – Fundação Estatal de Atenção em Saúde do Paraná, de tomar outras e/ou demais medidas, inclusive judiciais, para fazer cumprir seus direitos.</w:t>
      </w:r>
    </w:p>
    <w:p w14:paraId="03CFEF08" w14:textId="77777777" w:rsidR="00343794" w:rsidRPr="00D92961" w:rsidRDefault="00343794" w:rsidP="00343794">
      <w:pPr>
        <w:spacing w:line="276" w:lineRule="auto"/>
        <w:ind w:firstLine="567"/>
        <w:rPr>
          <w:rFonts w:cs="Times New Roman"/>
          <w:sz w:val="18"/>
          <w:szCs w:val="18"/>
        </w:rPr>
      </w:pPr>
    </w:p>
    <w:p w14:paraId="5B11B902" w14:textId="77777777" w:rsidR="00343794" w:rsidRPr="00D92961" w:rsidRDefault="00343794" w:rsidP="00343794">
      <w:pPr>
        <w:spacing w:line="276" w:lineRule="auto"/>
        <w:ind w:firstLine="567"/>
        <w:rPr>
          <w:rFonts w:cs="Times New Roman"/>
          <w:sz w:val="18"/>
          <w:szCs w:val="18"/>
        </w:rPr>
      </w:pPr>
      <w:r w:rsidRPr="00D92961">
        <w:rPr>
          <w:rFonts w:cs="Times New Roman"/>
          <w:sz w:val="18"/>
          <w:szCs w:val="18"/>
        </w:rPr>
        <w:t>É a notificação.</w:t>
      </w:r>
    </w:p>
    <w:p w14:paraId="51F356EB" w14:textId="77777777" w:rsidR="00343794" w:rsidRPr="00D92961" w:rsidRDefault="00343794" w:rsidP="00343794">
      <w:pPr>
        <w:spacing w:line="276" w:lineRule="auto"/>
        <w:jc w:val="center"/>
        <w:rPr>
          <w:rFonts w:cs="Times New Roman"/>
          <w:sz w:val="18"/>
          <w:szCs w:val="18"/>
        </w:rPr>
      </w:pPr>
      <w:r w:rsidRPr="00D92961">
        <w:rPr>
          <w:rFonts w:cs="Times New Roman"/>
          <w:sz w:val="18"/>
          <w:szCs w:val="18"/>
        </w:rPr>
        <w:t xml:space="preserve">XXXXXX – PR, XX de </w:t>
      </w:r>
      <w:proofErr w:type="gramStart"/>
      <w:r w:rsidRPr="00D92961">
        <w:rPr>
          <w:rFonts w:cs="Times New Roman"/>
          <w:sz w:val="18"/>
          <w:szCs w:val="18"/>
        </w:rPr>
        <w:t>Dezembro</w:t>
      </w:r>
      <w:proofErr w:type="gramEnd"/>
      <w:r w:rsidRPr="00D92961">
        <w:rPr>
          <w:rFonts w:cs="Times New Roman"/>
          <w:sz w:val="18"/>
          <w:szCs w:val="18"/>
        </w:rPr>
        <w:t xml:space="preserve"> de 20xx.</w:t>
      </w:r>
    </w:p>
    <w:p w14:paraId="7F5A635D" w14:textId="77777777" w:rsidR="00343794" w:rsidRPr="00D92961" w:rsidRDefault="00343794" w:rsidP="00343794">
      <w:pPr>
        <w:spacing w:line="276" w:lineRule="auto"/>
        <w:jc w:val="center"/>
        <w:rPr>
          <w:rFonts w:cs="Times New Roman"/>
          <w:sz w:val="18"/>
          <w:szCs w:val="18"/>
        </w:rPr>
      </w:pPr>
    </w:p>
    <w:p w14:paraId="49A2D980" w14:textId="77777777" w:rsidR="00343794" w:rsidRPr="00D92961" w:rsidRDefault="00343794" w:rsidP="00343794">
      <w:pPr>
        <w:spacing w:line="276" w:lineRule="auto"/>
        <w:jc w:val="center"/>
        <w:rPr>
          <w:rFonts w:cs="Times New Roman"/>
          <w:sz w:val="18"/>
          <w:szCs w:val="18"/>
        </w:rPr>
      </w:pPr>
    </w:p>
    <w:p w14:paraId="077EE0F0" w14:textId="77777777" w:rsidR="00343794" w:rsidRPr="00D92961" w:rsidRDefault="00343794" w:rsidP="00343794">
      <w:pPr>
        <w:spacing w:line="276" w:lineRule="auto"/>
        <w:jc w:val="center"/>
        <w:rPr>
          <w:rFonts w:cs="Times New Roman"/>
          <w:bCs/>
          <w:sz w:val="18"/>
          <w:szCs w:val="18"/>
        </w:rPr>
      </w:pPr>
      <w:r w:rsidRPr="00D92961">
        <w:rPr>
          <w:rFonts w:cs="Times New Roman"/>
          <w:bCs/>
          <w:sz w:val="18"/>
          <w:szCs w:val="18"/>
        </w:rPr>
        <w:t>(nome e assinatura)</w:t>
      </w:r>
    </w:p>
    <w:p w14:paraId="29881E12" w14:textId="77777777" w:rsidR="00343794" w:rsidRPr="00D92961" w:rsidRDefault="00343794" w:rsidP="00343794">
      <w:pPr>
        <w:spacing w:line="276" w:lineRule="auto"/>
        <w:jc w:val="center"/>
        <w:rPr>
          <w:rFonts w:cs="Times New Roman"/>
          <w:b/>
          <w:sz w:val="18"/>
          <w:szCs w:val="18"/>
        </w:rPr>
      </w:pPr>
      <w:r w:rsidRPr="00D92961">
        <w:rPr>
          <w:rFonts w:cs="Times New Roman"/>
          <w:sz w:val="18"/>
          <w:szCs w:val="18"/>
        </w:rPr>
        <w:t>FISCAL DE CONTRATO</w:t>
      </w:r>
    </w:p>
    <w:p w14:paraId="65F66BEF" w14:textId="77777777" w:rsidR="00343794" w:rsidRPr="00D92961" w:rsidRDefault="00343794" w:rsidP="00343794">
      <w:pPr>
        <w:spacing w:line="276" w:lineRule="auto"/>
        <w:jc w:val="center"/>
        <w:rPr>
          <w:rFonts w:cs="Times New Roman"/>
          <w:sz w:val="18"/>
          <w:szCs w:val="18"/>
        </w:rPr>
      </w:pPr>
    </w:p>
    <w:p w14:paraId="39979008" w14:textId="77777777" w:rsidR="00343794" w:rsidRPr="00D92961" w:rsidRDefault="00343794" w:rsidP="00343794">
      <w:pPr>
        <w:spacing w:line="276" w:lineRule="auto"/>
        <w:jc w:val="center"/>
        <w:rPr>
          <w:rFonts w:cs="Times New Roman"/>
          <w:sz w:val="18"/>
          <w:szCs w:val="18"/>
        </w:rPr>
      </w:pPr>
    </w:p>
    <w:p w14:paraId="067D6571" w14:textId="77777777" w:rsidR="00343794" w:rsidRPr="00D92961" w:rsidRDefault="00343794" w:rsidP="00343794">
      <w:pPr>
        <w:spacing w:line="276" w:lineRule="auto"/>
        <w:jc w:val="center"/>
        <w:rPr>
          <w:rFonts w:cs="Times New Roman"/>
          <w:bCs/>
          <w:sz w:val="18"/>
          <w:szCs w:val="18"/>
        </w:rPr>
      </w:pPr>
      <w:r w:rsidRPr="00D92961">
        <w:rPr>
          <w:rFonts w:cs="Times New Roman"/>
          <w:bCs/>
          <w:sz w:val="18"/>
          <w:szCs w:val="18"/>
        </w:rPr>
        <w:t>(nome e assinatura)</w:t>
      </w:r>
    </w:p>
    <w:p w14:paraId="13A94E0F" w14:textId="77777777" w:rsidR="00343794" w:rsidRPr="00E8427F" w:rsidRDefault="00343794" w:rsidP="00343794">
      <w:pPr>
        <w:spacing w:line="276" w:lineRule="auto"/>
        <w:jc w:val="center"/>
        <w:rPr>
          <w:rFonts w:cs="Times New Roman"/>
          <w:b/>
          <w:sz w:val="18"/>
          <w:szCs w:val="18"/>
        </w:rPr>
      </w:pPr>
      <w:r w:rsidRPr="00D92961">
        <w:rPr>
          <w:rFonts w:cs="Times New Roman"/>
          <w:sz w:val="18"/>
          <w:szCs w:val="18"/>
        </w:rPr>
        <w:t>GESTOR DO CONTRATO</w:t>
      </w:r>
    </w:p>
    <w:p w14:paraId="0E17349D" w14:textId="584AEB92" w:rsidR="00A70C64" w:rsidRPr="00343794" w:rsidRDefault="00A70C64" w:rsidP="00343794"/>
    <w:sectPr w:rsidR="00A70C64" w:rsidRPr="003437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2894" w14:textId="77777777" w:rsidR="005812DE" w:rsidRDefault="005812DE" w:rsidP="001B0302">
      <w:pPr>
        <w:spacing w:line="240" w:lineRule="auto"/>
      </w:pPr>
      <w:r>
        <w:separator/>
      </w:r>
    </w:p>
  </w:endnote>
  <w:endnote w:type="continuationSeparator" w:id="0">
    <w:p w14:paraId="75CD14D1" w14:textId="77777777" w:rsidR="005812DE" w:rsidRDefault="005812DE" w:rsidP="001B0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B3B" w14:textId="3670FB5E" w:rsidR="001B0302" w:rsidRDefault="001B030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680C8F" wp14:editId="0DB7E895">
          <wp:simplePos x="0" y="0"/>
          <wp:positionH relativeFrom="page">
            <wp:align>right</wp:align>
          </wp:positionH>
          <wp:positionV relativeFrom="page">
            <wp:posOffset>9976513</wp:posOffset>
          </wp:positionV>
          <wp:extent cx="7861111" cy="714375"/>
          <wp:effectExtent l="0" t="0" r="698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111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32F0" w14:textId="77777777" w:rsidR="005812DE" w:rsidRDefault="005812DE" w:rsidP="001B0302">
      <w:pPr>
        <w:spacing w:line="240" w:lineRule="auto"/>
      </w:pPr>
      <w:r>
        <w:separator/>
      </w:r>
    </w:p>
  </w:footnote>
  <w:footnote w:type="continuationSeparator" w:id="0">
    <w:p w14:paraId="0C9CC5C6" w14:textId="77777777" w:rsidR="005812DE" w:rsidRDefault="005812DE" w:rsidP="001B0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EB9" w14:textId="103C2090" w:rsidR="001B0302" w:rsidRDefault="001B030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B9F13A" wp14:editId="5E5204F2">
          <wp:simplePos x="0" y="0"/>
          <wp:positionH relativeFrom="page">
            <wp:align>left</wp:align>
          </wp:positionH>
          <wp:positionV relativeFrom="margin">
            <wp:posOffset>-859155</wp:posOffset>
          </wp:positionV>
          <wp:extent cx="7632700" cy="680720"/>
          <wp:effectExtent l="0" t="0" r="6350" b="508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680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AF1"/>
    <w:multiLevelType w:val="hybridMultilevel"/>
    <w:tmpl w:val="B3D2FDD2"/>
    <w:lvl w:ilvl="0" w:tplc="A664CC7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524FFA"/>
    <w:multiLevelType w:val="hybridMultilevel"/>
    <w:tmpl w:val="6582A80A"/>
    <w:lvl w:ilvl="0" w:tplc="2516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D61"/>
    <w:multiLevelType w:val="hybridMultilevel"/>
    <w:tmpl w:val="4EDEFC5C"/>
    <w:lvl w:ilvl="0" w:tplc="BC7E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570B"/>
    <w:multiLevelType w:val="hybridMultilevel"/>
    <w:tmpl w:val="B92A1468"/>
    <w:lvl w:ilvl="0" w:tplc="009CD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2EEE"/>
    <w:multiLevelType w:val="hybridMultilevel"/>
    <w:tmpl w:val="1F6AAEEA"/>
    <w:lvl w:ilvl="0" w:tplc="AE0CA068">
      <w:start w:val="5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C30"/>
    <w:multiLevelType w:val="hybridMultilevel"/>
    <w:tmpl w:val="5FD27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ACD"/>
    <w:multiLevelType w:val="hybridMultilevel"/>
    <w:tmpl w:val="C2FCD2A4"/>
    <w:lvl w:ilvl="0" w:tplc="4B36BF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33305"/>
    <w:multiLevelType w:val="hybridMultilevel"/>
    <w:tmpl w:val="29CE5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4A80"/>
    <w:multiLevelType w:val="hybridMultilevel"/>
    <w:tmpl w:val="9DDEDE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587B5A"/>
    <w:multiLevelType w:val="hybridMultilevel"/>
    <w:tmpl w:val="FDAEB77C"/>
    <w:lvl w:ilvl="0" w:tplc="A404AD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743C"/>
    <w:multiLevelType w:val="hybridMultilevel"/>
    <w:tmpl w:val="FF865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5D37"/>
    <w:multiLevelType w:val="hybridMultilevel"/>
    <w:tmpl w:val="9F200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9267D"/>
    <w:multiLevelType w:val="hybridMultilevel"/>
    <w:tmpl w:val="8C56657A"/>
    <w:lvl w:ilvl="0" w:tplc="D5221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5838"/>
    <w:multiLevelType w:val="hybridMultilevel"/>
    <w:tmpl w:val="6B7E5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71245">
    <w:abstractNumId w:val="1"/>
  </w:num>
  <w:num w:numId="2" w16cid:durableId="1217087686">
    <w:abstractNumId w:val="6"/>
  </w:num>
  <w:num w:numId="3" w16cid:durableId="1164198394">
    <w:abstractNumId w:val="9"/>
  </w:num>
  <w:num w:numId="4" w16cid:durableId="326518694">
    <w:abstractNumId w:val="3"/>
  </w:num>
  <w:num w:numId="5" w16cid:durableId="1876499563">
    <w:abstractNumId w:val="2"/>
  </w:num>
  <w:num w:numId="6" w16cid:durableId="635381414">
    <w:abstractNumId w:val="12"/>
  </w:num>
  <w:num w:numId="7" w16cid:durableId="1914269772">
    <w:abstractNumId w:val="0"/>
  </w:num>
  <w:num w:numId="8" w16cid:durableId="2108957840">
    <w:abstractNumId w:val="10"/>
  </w:num>
  <w:num w:numId="9" w16cid:durableId="676153924">
    <w:abstractNumId w:val="11"/>
  </w:num>
  <w:num w:numId="10" w16cid:durableId="95903735">
    <w:abstractNumId w:val="8"/>
  </w:num>
  <w:num w:numId="11" w16cid:durableId="449711496">
    <w:abstractNumId w:val="4"/>
  </w:num>
  <w:num w:numId="12" w16cid:durableId="1389375882">
    <w:abstractNumId w:val="5"/>
  </w:num>
  <w:num w:numId="13" w16cid:durableId="299045271">
    <w:abstractNumId w:val="13"/>
  </w:num>
  <w:num w:numId="14" w16cid:durableId="1235699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7A"/>
    <w:rsid w:val="00010039"/>
    <w:rsid w:val="000365F6"/>
    <w:rsid w:val="000502F4"/>
    <w:rsid w:val="000568A5"/>
    <w:rsid w:val="00072A1D"/>
    <w:rsid w:val="000C0848"/>
    <w:rsid w:val="00120E6B"/>
    <w:rsid w:val="00145A20"/>
    <w:rsid w:val="00186ECA"/>
    <w:rsid w:val="0018705D"/>
    <w:rsid w:val="001B0302"/>
    <w:rsid w:val="001B09D7"/>
    <w:rsid w:val="001B48F3"/>
    <w:rsid w:val="001B579D"/>
    <w:rsid w:val="002038E9"/>
    <w:rsid w:val="0023388B"/>
    <w:rsid w:val="00265A1F"/>
    <w:rsid w:val="00285EBC"/>
    <w:rsid w:val="002F4209"/>
    <w:rsid w:val="003278CD"/>
    <w:rsid w:val="00327C69"/>
    <w:rsid w:val="0033396E"/>
    <w:rsid w:val="0033526E"/>
    <w:rsid w:val="00342F77"/>
    <w:rsid w:val="00343794"/>
    <w:rsid w:val="003772BA"/>
    <w:rsid w:val="00406335"/>
    <w:rsid w:val="0042796F"/>
    <w:rsid w:val="0044794C"/>
    <w:rsid w:val="00450095"/>
    <w:rsid w:val="00475F6D"/>
    <w:rsid w:val="00483284"/>
    <w:rsid w:val="00490CAA"/>
    <w:rsid w:val="004A1CC8"/>
    <w:rsid w:val="004C2507"/>
    <w:rsid w:val="004D2C9C"/>
    <w:rsid w:val="005579F5"/>
    <w:rsid w:val="00560F7A"/>
    <w:rsid w:val="00575D47"/>
    <w:rsid w:val="005812DE"/>
    <w:rsid w:val="00591D42"/>
    <w:rsid w:val="005C686D"/>
    <w:rsid w:val="005D2714"/>
    <w:rsid w:val="00601BFD"/>
    <w:rsid w:val="0063687C"/>
    <w:rsid w:val="00636B40"/>
    <w:rsid w:val="00636D4A"/>
    <w:rsid w:val="006637F1"/>
    <w:rsid w:val="00676277"/>
    <w:rsid w:val="006B19AA"/>
    <w:rsid w:val="006B6246"/>
    <w:rsid w:val="006E7E28"/>
    <w:rsid w:val="00746E64"/>
    <w:rsid w:val="00762FA5"/>
    <w:rsid w:val="007B3C43"/>
    <w:rsid w:val="007D2BD1"/>
    <w:rsid w:val="007D4C43"/>
    <w:rsid w:val="008103F3"/>
    <w:rsid w:val="00851CE9"/>
    <w:rsid w:val="00867F41"/>
    <w:rsid w:val="008860F9"/>
    <w:rsid w:val="008C1A0C"/>
    <w:rsid w:val="008C74B3"/>
    <w:rsid w:val="008D2C93"/>
    <w:rsid w:val="008F307E"/>
    <w:rsid w:val="00905A93"/>
    <w:rsid w:val="00930580"/>
    <w:rsid w:val="00944610"/>
    <w:rsid w:val="009540E6"/>
    <w:rsid w:val="00956FA6"/>
    <w:rsid w:val="00984A88"/>
    <w:rsid w:val="00987CBC"/>
    <w:rsid w:val="00992EDB"/>
    <w:rsid w:val="009974B7"/>
    <w:rsid w:val="009B3040"/>
    <w:rsid w:val="009C417F"/>
    <w:rsid w:val="009C6237"/>
    <w:rsid w:val="009C62DD"/>
    <w:rsid w:val="00A467C9"/>
    <w:rsid w:val="00A631EB"/>
    <w:rsid w:val="00A6452C"/>
    <w:rsid w:val="00A70C64"/>
    <w:rsid w:val="00A82DD3"/>
    <w:rsid w:val="00A91A1A"/>
    <w:rsid w:val="00AA0887"/>
    <w:rsid w:val="00AC574C"/>
    <w:rsid w:val="00AD30FE"/>
    <w:rsid w:val="00AE5E80"/>
    <w:rsid w:val="00B2253A"/>
    <w:rsid w:val="00B4756A"/>
    <w:rsid w:val="00B54E75"/>
    <w:rsid w:val="00B6149D"/>
    <w:rsid w:val="00BD0DFF"/>
    <w:rsid w:val="00BD3BBA"/>
    <w:rsid w:val="00C03414"/>
    <w:rsid w:val="00C13222"/>
    <w:rsid w:val="00C33922"/>
    <w:rsid w:val="00CA40C2"/>
    <w:rsid w:val="00CB1705"/>
    <w:rsid w:val="00CF6258"/>
    <w:rsid w:val="00CF78BD"/>
    <w:rsid w:val="00D217D8"/>
    <w:rsid w:val="00D509F3"/>
    <w:rsid w:val="00D57AC5"/>
    <w:rsid w:val="00D92961"/>
    <w:rsid w:val="00DB6DC0"/>
    <w:rsid w:val="00DC4E5C"/>
    <w:rsid w:val="00E07EBD"/>
    <w:rsid w:val="00E729D9"/>
    <w:rsid w:val="00E8427F"/>
    <w:rsid w:val="00E8571C"/>
    <w:rsid w:val="00E9553F"/>
    <w:rsid w:val="00E96AE9"/>
    <w:rsid w:val="00EF037E"/>
    <w:rsid w:val="00F1034F"/>
    <w:rsid w:val="00F30458"/>
    <w:rsid w:val="00F42F31"/>
    <w:rsid w:val="00F56F72"/>
    <w:rsid w:val="00F85A9B"/>
    <w:rsid w:val="00F97FDF"/>
    <w:rsid w:val="00FB1E86"/>
    <w:rsid w:val="00FB380F"/>
    <w:rsid w:val="00FD05FC"/>
    <w:rsid w:val="00FD3903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AA39A"/>
  <w15:chartTrackingRefBased/>
  <w15:docId w15:val="{C1FFC555-18C8-4B35-9374-A777CF4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ucas"/>
    <w:qFormat/>
    <w:rsid w:val="007D2B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autoRedefine/>
    <w:uiPriority w:val="9"/>
    <w:qFormat/>
    <w:rsid w:val="00E8427F"/>
    <w:pPr>
      <w:keepNext/>
      <w:keepLines/>
      <w:spacing w:line="276" w:lineRule="auto"/>
      <w:jc w:val="center"/>
      <w:outlineLvl w:val="0"/>
    </w:pPr>
    <w:rPr>
      <w:rFonts w:eastAsiaTheme="majorEastAsia" w:cs="Times New Roman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3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3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B38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B38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B38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38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2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3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03F3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120E6B"/>
  </w:style>
  <w:style w:type="paragraph" w:styleId="Cabealho">
    <w:name w:val="header"/>
    <w:basedOn w:val="Normal"/>
    <w:link w:val="CabealhoChar"/>
    <w:unhideWhenUsed/>
    <w:rsid w:val="001B03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02"/>
  </w:style>
  <w:style w:type="paragraph" w:styleId="Rodap">
    <w:name w:val="footer"/>
    <w:basedOn w:val="Normal"/>
    <w:link w:val="RodapChar"/>
    <w:uiPriority w:val="99"/>
    <w:unhideWhenUsed/>
    <w:rsid w:val="001B03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02"/>
  </w:style>
  <w:style w:type="character" w:customStyle="1" w:styleId="Ttulo1Char">
    <w:name w:val="Título 1 Char"/>
    <w:basedOn w:val="Fontepargpadro"/>
    <w:link w:val="Ttulo1"/>
    <w:uiPriority w:val="9"/>
    <w:rsid w:val="00E8427F"/>
    <w:rPr>
      <w:rFonts w:ascii="Times New Roman" w:eastAsiaTheme="majorEastAsia" w:hAnsi="Times New Roman" w:cs="Times New Roman"/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8C1A0C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C1A0C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C1A0C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C1A0C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2B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B38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B380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B380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FB380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FB380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FB38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A70C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Corpodetexto">
    <w:name w:val="Body Text"/>
    <w:basedOn w:val="Normal"/>
    <w:link w:val="CorpodetextoChar"/>
    <w:rsid w:val="00A70C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jc w:val="left"/>
      <w:textAlignment w:val="baseline"/>
    </w:pPr>
    <w:rPr>
      <w:rFonts w:ascii="Calibri" w:eastAsia="Calibri" w:hAnsi="Calibri" w:cs="Calibri"/>
      <w:kern w:val="2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70C64"/>
    <w:rPr>
      <w:rFonts w:ascii="Calibri" w:eastAsia="Calibri" w:hAnsi="Calibri" w:cs="Calibri"/>
      <w:kern w:val="2"/>
      <w:lang w:eastAsia="zh-CN"/>
    </w:rPr>
  </w:style>
  <w:style w:type="table" w:styleId="Tabelacomgrade">
    <w:name w:val="Table Grid"/>
    <w:basedOn w:val="Tabelanormal"/>
    <w:uiPriority w:val="39"/>
    <w:rsid w:val="0047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qFormat/>
    <w:rsid w:val="00636D4A"/>
  </w:style>
  <w:style w:type="paragraph" w:customStyle="1" w:styleId="TableContents">
    <w:name w:val="Table Contents"/>
    <w:basedOn w:val="Standard"/>
    <w:rsid w:val="00905A9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1B86-6CDD-4B07-9630-FA9E724C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Neres Filho</dc:creator>
  <cp:keywords/>
  <dc:description/>
  <cp:lastModifiedBy>Lucas Faria de Mattia</cp:lastModifiedBy>
  <cp:revision>3</cp:revision>
  <cp:lastPrinted>2022-12-13T12:55:00Z</cp:lastPrinted>
  <dcterms:created xsi:type="dcterms:W3CDTF">2022-12-21T13:51:00Z</dcterms:created>
  <dcterms:modified xsi:type="dcterms:W3CDTF">2022-12-21T13:54:00Z</dcterms:modified>
</cp:coreProperties>
</file>